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B2" w:rsidRPr="002423F5" w:rsidRDefault="00C72AB2" w:rsidP="00C72AB2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C72AB2" w:rsidRPr="002423F5" w:rsidTr="00B66914">
        <w:trPr>
          <w:trHeight w:val="834"/>
        </w:trPr>
        <w:tc>
          <w:tcPr>
            <w:tcW w:w="5342" w:type="dxa"/>
          </w:tcPr>
          <w:p w:rsidR="00C72AB2" w:rsidRPr="002423F5" w:rsidRDefault="00C72AB2" w:rsidP="00B6691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386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AB2" w:rsidRPr="002423F5" w:rsidTr="00B66914">
        <w:trPr>
          <w:trHeight w:val="295"/>
        </w:trPr>
        <w:tc>
          <w:tcPr>
            <w:tcW w:w="5342" w:type="dxa"/>
          </w:tcPr>
          <w:p w:rsidR="00C72AB2" w:rsidRPr="002423F5" w:rsidRDefault="00C72AB2" w:rsidP="00B66914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78740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3F5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C72AB2" w:rsidRPr="002423F5" w:rsidTr="00B66914">
        <w:trPr>
          <w:trHeight w:val="591"/>
        </w:trPr>
        <w:tc>
          <w:tcPr>
            <w:tcW w:w="5342" w:type="dxa"/>
          </w:tcPr>
          <w:p w:rsidR="00C72AB2" w:rsidRPr="002423F5" w:rsidRDefault="00C72AB2" w:rsidP="00B6691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423F5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C72AB2" w:rsidRPr="002423F5" w:rsidTr="00B66914">
        <w:trPr>
          <w:trHeight w:val="1182"/>
        </w:trPr>
        <w:tc>
          <w:tcPr>
            <w:tcW w:w="5342" w:type="dxa"/>
          </w:tcPr>
          <w:p w:rsidR="00C72AB2" w:rsidRPr="002423F5" w:rsidRDefault="00C72AB2" w:rsidP="00B66914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UPRAVNI ODJEL ZA PROS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TO</w:t>
            </w: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RNO UREĐENJE, GRADITELJSTVO I  ZAŠTITU OKOLIŠA</w:t>
            </w:r>
          </w:p>
          <w:p w:rsidR="00C72AB2" w:rsidRPr="002423F5" w:rsidRDefault="00C72AB2" w:rsidP="00B6691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C72AB2" w:rsidRPr="000712F2" w:rsidRDefault="00C72AB2" w:rsidP="00C72AB2">
      <w:pPr>
        <w:suppressAutoHyphens/>
        <w:rPr>
          <w:i w:val="0"/>
          <w:spacing w:val="-3"/>
          <w:sz w:val="24"/>
        </w:rPr>
      </w:pPr>
      <w:r w:rsidRPr="000712F2">
        <w:rPr>
          <w:i w:val="0"/>
          <w:spacing w:val="-3"/>
          <w:sz w:val="24"/>
        </w:rPr>
        <w:t xml:space="preserve">KLASA: </w:t>
      </w:r>
      <w:r>
        <w:rPr>
          <w:i w:val="0"/>
          <w:spacing w:val="-3"/>
          <w:sz w:val="24"/>
        </w:rPr>
        <w:t>UP/I</w:t>
      </w:r>
      <w:r w:rsidR="002931B2">
        <w:rPr>
          <w:i w:val="0"/>
          <w:spacing w:val="-3"/>
          <w:sz w:val="24"/>
        </w:rPr>
        <w:t>-</w:t>
      </w:r>
      <w:r w:rsidRPr="000712F2">
        <w:rPr>
          <w:i w:val="0"/>
          <w:spacing w:val="-3"/>
          <w:sz w:val="24"/>
        </w:rPr>
        <w:t>361-03/</w:t>
      </w:r>
      <w:r>
        <w:rPr>
          <w:i w:val="0"/>
          <w:spacing w:val="-3"/>
          <w:sz w:val="24"/>
        </w:rPr>
        <w:t>16-06/24</w:t>
      </w:r>
    </w:p>
    <w:p w:rsidR="00C72AB2" w:rsidRPr="000712F2" w:rsidRDefault="00C72AB2" w:rsidP="00C72AB2">
      <w:pPr>
        <w:suppressAutoHyphens/>
        <w:rPr>
          <w:i w:val="0"/>
          <w:spacing w:val="-3"/>
          <w:sz w:val="24"/>
        </w:rPr>
      </w:pPr>
      <w:r w:rsidRPr="000712F2">
        <w:rPr>
          <w:i w:val="0"/>
          <w:spacing w:val="-3"/>
          <w:sz w:val="24"/>
        </w:rPr>
        <w:t>U</w:t>
      </w:r>
      <w:r>
        <w:rPr>
          <w:i w:val="0"/>
          <w:spacing w:val="-3"/>
          <w:sz w:val="24"/>
        </w:rPr>
        <w:t>R</w:t>
      </w:r>
      <w:r w:rsidRPr="000712F2">
        <w:rPr>
          <w:i w:val="0"/>
          <w:spacing w:val="-3"/>
          <w:sz w:val="24"/>
        </w:rPr>
        <w:t xml:space="preserve">BROJ: </w:t>
      </w:r>
      <w:r w:rsidRPr="00C72AB2">
        <w:rPr>
          <w:i w:val="0"/>
          <w:spacing w:val="-3"/>
          <w:sz w:val="24"/>
        </w:rPr>
        <w:t>2170/1-03-05/2-16-3</w:t>
      </w:r>
    </w:p>
    <w:p w:rsidR="00C72AB2" w:rsidRPr="000712F2" w:rsidRDefault="00C72AB2" w:rsidP="00C72AB2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Mali Lošinj, 12. srpnja </w:t>
      </w:r>
      <w:r w:rsidRPr="000712F2">
        <w:rPr>
          <w:i w:val="0"/>
          <w:spacing w:val="-3"/>
          <w:sz w:val="24"/>
        </w:rPr>
        <w:t>20</w:t>
      </w:r>
      <w:r>
        <w:rPr>
          <w:i w:val="0"/>
          <w:spacing w:val="-3"/>
          <w:sz w:val="24"/>
        </w:rPr>
        <w:t>16</w:t>
      </w:r>
      <w:r w:rsidRPr="000712F2">
        <w:rPr>
          <w:i w:val="0"/>
          <w:spacing w:val="-3"/>
          <w:sz w:val="24"/>
        </w:rPr>
        <w:t>.</w:t>
      </w:r>
    </w:p>
    <w:p w:rsidR="00C72AB2" w:rsidRPr="000712F2" w:rsidRDefault="00C72AB2" w:rsidP="00C72AB2">
      <w:pPr>
        <w:suppressAutoHyphens/>
        <w:rPr>
          <w:i w:val="0"/>
          <w:spacing w:val="-3"/>
          <w:sz w:val="24"/>
        </w:rPr>
      </w:pPr>
    </w:p>
    <w:p w:rsidR="00C72AB2" w:rsidRPr="000712F2" w:rsidRDefault="00C72AB2" w:rsidP="00C72AB2">
      <w:pPr>
        <w:suppressAutoHyphens/>
        <w:rPr>
          <w:i w:val="0"/>
          <w:spacing w:val="-3"/>
          <w:sz w:val="24"/>
        </w:rPr>
      </w:pPr>
      <w:r w:rsidRPr="000712F2">
        <w:rPr>
          <w:i w:val="0"/>
          <w:spacing w:val="-3"/>
          <w:sz w:val="24"/>
        </w:rPr>
        <w:t xml:space="preserve">       Primorsko goranska županija, Upravni odjel za </w:t>
      </w:r>
      <w:r>
        <w:rPr>
          <w:i w:val="0"/>
          <w:spacing w:val="-3"/>
          <w:sz w:val="24"/>
        </w:rPr>
        <w:t xml:space="preserve">prostorno uređenje, </w:t>
      </w:r>
      <w:r w:rsidRPr="000712F2">
        <w:rPr>
          <w:i w:val="0"/>
          <w:spacing w:val="-3"/>
          <w:sz w:val="24"/>
        </w:rPr>
        <w:t xml:space="preserve">graditeljstvo i zaštitu okoliša, Ispostava </w:t>
      </w:r>
      <w:r>
        <w:rPr>
          <w:i w:val="0"/>
          <w:spacing w:val="-3"/>
          <w:sz w:val="24"/>
        </w:rPr>
        <w:t>u Malom</w:t>
      </w:r>
      <w:r w:rsidRPr="000712F2">
        <w:rPr>
          <w:i w:val="0"/>
          <w:spacing w:val="-3"/>
          <w:sz w:val="24"/>
        </w:rPr>
        <w:t xml:space="preserve"> Lošinj</w:t>
      </w:r>
      <w:r>
        <w:rPr>
          <w:i w:val="0"/>
          <w:spacing w:val="-3"/>
          <w:sz w:val="24"/>
        </w:rPr>
        <w:t>u</w:t>
      </w:r>
      <w:r w:rsidRPr="000712F2">
        <w:rPr>
          <w:i w:val="0"/>
          <w:spacing w:val="-3"/>
          <w:sz w:val="24"/>
        </w:rPr>
        <w:t xml:space="preserve">,  </w:t>
      </w:r>
      <w:r>
        <w:rPr>
          <w:i w:val="0"/>
          <w:spacing w:val="-3"/>
          <w:sz w:val="24"/>
        </w:rPr>
        <w:t xml:space="preserve">postupajući po zahtjevu Hrvatskog Telekoma d.d. (OIB: 81793146560) iz Zagreba, Roberta Frangeša Mihanovića 9, zastupanog po Ericsson Nikola Tesla servisima d.o.o. iz Zagreba, Krapinska 45, </w:t>
      </w:r>
      <w:r w:rsidRPr="000712F2">
        <w:rPr>
          <w:i w:val="0"/>
          <w:spacing w:val="-3"/>
          <w:sz w:val="24"/>
        </w:rPr>
        <w:t xml:space="preserve">na </w:t>
      </w:r>
      <w:r>
        <w:rPr>
          <w:i w:val="0"/>
          <w:spacing w:val="-3"/>
          <w:sz w:val="24"/>
        </w:rPr>
        <w:t xml:space="preserve">temelju članka 116. Zakona o gradnji </w:t>
      </w:r>
      <w:r w:rsidRPr="00E41D7E">
        <w:rPr>
          <w:i w:val="0"/>
          <w:spacing w:val="-3"/>
          <w:sz w:val="24"/>
        </w:rPr>
        <w:t xml:space="preserve">(„Narodne novine", br. </w:t>
      </w:r>
      <w:r>
        <w:rPr>
          <w:i w:val="0"/>
          <w:spacing w:val="-3"/>
          <w:sz w:val="24"/>
        </w:rPr>
        <w:t>153/13</w:t>
      </w:r>
      <w:r w:rsidRPr="00E41D7E">
        <w:rPr>
          <w:i w:val="0"/>
          <w:spacing w:val="-3"/>
          <w:sz w:val="24"/>
        </w:rPr>
        <w:t>)</w:t>
      </w:r>
    </w:p>
    <w:p w:rsidR="00C72AB2" w:rsidRDefault="00C72AB2" w:rsidP="00C72AB2">
      <w:pPr>
        <w:suppressAutoHyphens/>
        <w:rPr>
          <w:i w:val="0"/>
          <w:spacing w:val="-3"/>
          <w:sz w:val="24"/>
        </w:rPr>
      </w:pPr>
    </w:p>
    <w:p w:rsidR="00C72AB2" w:rsidRDefault="00C72AB2" w:rsidP="00C72AB2">
      <w:pPr>
        <w:suppressAutoHyphens/>
        <w:jc w:val="center"/>
        <w:rPr>
          <w:b/>
          <w:i w:val="0"/>
          <w:spacing w:val="-3"/>
          <w:sz w:val="24"/>
        </w:rPr>
      </w:pPr>
      <w:r>
        <w:rPr>
          <w:b/>
          <w:i w:val="0"/>
          <w:spacing w:val="-3"/>
          <w:sz w:val="24"/>
        </w:rPr>
        <w:t>P  O  Z  I  V  A</w:t>
      </w:r>
    </w:p>
    <w:p w:rsidR="00C72AB2" w:rsidRDefault="00C72AB2" w:rsidP="00C72AB2">
      <w:pPr>
        <w:suppressAutoHyphens/>
        <w:jc w:val="center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Na uvid u spis predmeta radi izjašnjenja</w:t>
      </w:r>
    </w:p>
    <w:p w:rsidR="00C72AB2" w:rsidRDefault="00C72AB2" w:rsidP="00C72AB2">
      <w:pPr>
        <w:suppressAutoHyphens/>
        <w:jc w:val="center"/>
        <w:rPr>
          <w:i w:val="0"/>
          <w:spacing w:val="-3"/>
          <w:sz w:val="24"/>
        </w:rPr>
      </w:pPr>
    </w:p>
    <w:p w:rsidR="00C72AB2" w:rsidRDefault="00C72AB2" w:rsidP="00C72AB2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stranke u postupku izdavanja građevinske dozvole za izgradnju kabelske kanalizacije za SVK privod Ustrine, koja se planira graditi na k.č. 6/1, 755/1, 763/1, 864 i 866, sve u k.o. Ustrine, a za što se po zahtjevu Hrvatskog Telekoma d.d. (OIB: 81793146560) iz Zagreba, Roberta Frangeša Mihanovića 9,</w:t>
      </w:r>
      <w:r w:rsidR="002931B2">
        <w:rPr>
          <w:i w:val="0"/>
          <w:spacing w:val="-3"/>
          <w:sz w:val="24"/>
        </w:rPr>
        <w:t xml:space="preserve"> zastupanog po Ericsson Nikola Tesla servisima d.o.o. iz Zagreba, Krapinska 45,</w:t>
      </w:r>
      <w:r>
        <w:rPr>
          <w:i w:val="0"/>
          <w:spacing w:val="-3"/>
          <w:sz w:val="24"/>
        </w:rPr>
        <w:t xml:space="preserve"> vodi postupak izdavanja </w:t>
      </w:r>
      <w:r w:rsidR="002931B2">
        <w:rPr>
          <w:i w:val="0"/>
          <w:spacing w:val="-3"/>
          <w:sz w:val="24"/>
        </w:rPr>
        <w:t>građevinske dozvole.</w:t>
      </w:r>
    </w:p>
    <w:p w:rsidR="00C72AB2" w:rsidRDefault="00C72AB2" w:rsidP="00C72AB2">
      <w:pPr>
        <w:suppressAutoHyphens/>
        <w:rPr>
          <w:i w:val="0"/>
          <w:spacing w:val="-3"/>
          <w:sz w:val="24"/>
          <w:szCs w:val="24"/>
        </w:rPr>
      </w:pPr>
    </w:p>
    <w:p w:rsidR="00C72AB2" w:rsidRPr="009903AA" w:rsidRDefault="00C72AB2" w:rsidP="00C72AB2">
      <w:pPr>
        <w:suppressAutoHyphens/>
        <w:rPr>
          <w:i w:val="0"/>
          <w:spacing w:val="-3"/>
          <w:sz w:val="24"/>
          <w:szCs w:val="24"/>
        </w:rPr>
      </w:pPr>
      <w:r w:rsidRPr="009903AA">
        <w:rPr>
          <w:i w:val="0"/>
          <w:spacing w:val="-3"/>
          <w:sz w:val="24"/>
          <w:szCs w:val="24"/>
        </w:rPr>
        <w:t xml:space="preserve">Uvid u </w:t>
      </w:r>
      <w:r>
        <w:rPr>
          <w:i w:val="0"/>
          <w:spacing w:val="-3"/>
          <w:sz w:val="24"/>
          <w:szCs w:val="24"/>
        </w:rPr>
        <w:t xml:space="preserve">spis se može izvršiti </w:t>
      </w:r>
      <w:r w:rsidR="002931B2">
        <w:rPr>
          <w:b/>
          <w:i w:val="0"/>
          <w:spacing w:val="-3"/>
          <w:sz w:val="24"/>
          <w:szCs w:val="24"/>
        </w:rPr>
        <w:t>1. kolovoza</w:t>
      </w:r>
      <w:r w:rsidRPr="004D2E6F">
        <w:rPr>
          <w:b/>
          <w:i w:val="0"/>
          <w:spacing w:val="-3"/>
          <w:sz w:val="24"/>
          <w:szCs w:val="24"/>
        </w:rPr>
        <w:t xml:space="preserve"> 201</w:t>
      </w:r>
      <w:r>
        <w:rPr>
          <w:b/>
          <w:i w:val="0"/>
          <w:spacing w:val="-3"/>
          <w:sz w:val="24"/>
          <w:szCs w:val="24"/>
        </w:rPr>
        <w:t>6. godine</w:t>
      </w:r>
      <w:r w:rsidRPr="004D2E6F">
        <w:rPr>
          <w:b/>
          <w:i w:val="0"/>
          <w:spacing w:val="-3"/>
          <w:sz w:val="24"/>
          <w:szCs w:val="24"/>
        </w:rPr>
        <w:t xml:space="preserve"> od </w:t>
      </w:r>
      <w:r>
        <w:rPr>
          <w:b/>
          <w:i w:val="0"/>
          <w:spacing w:val="-3"/>
          <w:sz w:val="24"/>
          <w:szCs w:val="24"/>
        </w:rPr>
        <w:t>13,00 do</w:t>
      </w:r>
      <w:r w:rsidRPr="004D2E6F">
        <w:rPr>
          <w:b/>
          <w:i w:val="0"/>
          <w:spacing w:val="-3"/>
          <w:sz w:val="24"/>
          <w:szCs w:val="24"/>
        </w:rPr>
        <w:t xml:space="preserve"> 1</w:t>
      </w:r>
      <w:r>
        <w:rPr>
          <w:b/>
          <w:i w:val="0"/>
          <w:spacing w:val="-3"/>
          <w:sz w:val="24"/>
          <w:szCs w:val="24"/>
        </w:rPr>
        <w:t>5</w:t>
      </w:r>
      <w:r w:rsidRPr="004D2E6F">
        <w:rPr>
          <w:b/>
          <w:i w:val="0"/>
          <w:spacing w:val="-3"/>
          <w:sz w:val="24"/>
          <w:szCs w:val="24"/>
        </w:rPr>
        <w:t>,00</w:t>
      </w:r>
      <w:r>
        <w:rPr>
          <w:i w:val="0"/>
          <w:spacing w:val="-3"/>
          <w:sz w:val="24"/>
          <w:szCs w:val="24"/>
        </w:rPr>
        <w:t xml:space="preserve"> </w:t>
      </w:r>
      <w:r w:rsidRPr="009903AA">
        <w:rPr>
          <w:b/>
          <w:i w:val="0"/>
          <w:spacing w:val="-3"/>
          <w:sz w:val="24"/>
          <w:szCs w:val="24"/>
        </w:rPr>
        <w:t>sati</w:t>
      </w:r>
      <w:r>
        <w:rPr>
          <w:b/>
          <w:i w:val="0"/>
          <w:spacing w:val="-3"/>
          <w:sz w:val="24"/>
          <w:szCs w:val="24"/>
        </w:rPr>
        <w:t xml:space="preserve">, </w:t>
      </w:r>
      <w:r w:rsidRPr="009903AA">
        <w:rPr>
          <w:i w:val="0"/>
          <w:spacing w:val="-3"/>
          <w:sz w:val="24"/>
          <w:szCs w:val="24"/>
        </w:rPr>
        <w:t xml:space="preserve">u prostorijama Primorsko - goranske županije, Upravnom odjelu za </w:t>
      </w:r>
      <w:r>
        <w:rPr>
          <w:i w:val="0"/>
          <w:spacing w:val="-3"/>
          <w:sz w:val="24"/>
          <w:szCs w:val="24"/>
        </w:rPr>
        <w:t xml:space="preserve">prostorno uređenje, </w:t>
      </w:r>
      <w:r w:rsidRPr="009903AA">
        <w:rPr>
          <w:i w:val="0"/>
          <w:spacing w:val="-3"/>
          <w:sz w:val="24"/>
          <w:szCs w:val="24"/>
        </w:rPr>
        <w:t xml:space="preserve">graditeljstvo i zaštitu okoliša, Ispostava </w:t>
      </w:r>
      <w:r>
        <w:rPr>
          <w:i w:val="0"/>
          <w:spacing w:val="-3"/>
          <w:sz w:val="24"/>
          <w:szCs w:val="24"/>
        </w:rPr>
        <w:t xml:space="preserve">u </w:t>
      </w:r>
      <w:r w:rsidRPr="009903AA">
        <w:rPr>
          <w:i w:val="0"/>
          <w:spacing w:val="-3"/>
          <w:sz w:val="24"/>
          <w:szCs w:val="24"/>
        </w:rPr>
        <w:t>Mal</w:t>
      </w:r>
      <w:r>
        <w:rPr>
          <w:i w:val="0"/>
          <w:spacing w:val="-3"/>
          <w:sz w:val="24"/>
          <w:szCs w:val="24"/>
        </w:rPr>
        <w:t>om</w:t>
      </w:r>
      <w:r w:rsidRPr="009903AA">
        <w:rPr>
          <w:i w:val="0"/>
          <w:spacing w:val="-3"/>
          <w:sz w:val="24"/>
          <w:szCs w:val="24"/>
        </w:rPr>
        <w:t xml:space="preserve"> Lošinj</w:t>
      </w:r>
      <w:r>
        <w:rPr>
          <w:i w:val="0"/>
          <w:spacing w:val="-3"/>
          <w:sz w:val="24"/>
          <w:szCs w:val="24"/>
        </w:rPr>
        <w:t>u</w:t>
      </w:r>
      <w:r w:rsidRPr="009903AA">
        <w:rPr>
          <w:i w:val="0"/>
          <w:spacing w:val="-3"/>
          <w:sz w:val="24"/>
          <w:szCs w:val="24"/>
        </w:rPr>
        <w:t>, Riva lo</w:t>
      </w:r>
      <w:r>
        <w:rPr>
          <w:i w:val="0"/>
          <w:spacing w:val="-3"/>
          <w:sz w:val="24"/>
          <w:szCs w:val="24"/>
        </w:rPr>
        <w:t>šinjskih kapetana 7</w:t>
      </w:r>
      <w:r w:rsidRPr="009903AA">
        <w:rPr>
          <w:i w:val="0"/>
          <w:spacing w:val="-3"/>
          <w:sz w:val="24"/>
          <w:szCs w:val="24"/>
        </w:rPr>
        <w:t xml:space="preserve">, II kat, </w:t>
      </w:r>
      <w:r w:rsidRPr="00912FA8">
        <w:rPr>
          <w:b/>
          <w:i w:val="0"/>
          <w:spacing w:val="-3"/>
          <w:sz w:val="24"/>
          <w:szCs w:val="24"/>
        </w:rPr>
        <w:t>soba 35</w:t>
      </w:r>
      <w:r>
        <w:rPr>
          <w:b/>
          <w:i w:val="0"/>
          <w:spacing w:val="-3"/>
          <w:sz w:val="24"/>
          <w:szCs w:val="24"/>
        </w:rPr>
        <w:t>.</w:t>
      </w:r>
      <w:r w:rsidRPr="00912FA8">
        <w:rPr>
          <w:b/>
          <w:i w:val="0"/>
          <w:spacing w:val="-3"/>
          <w:sz w:val="24"/>
          <w:szCs w:val="24"/>
        </w:rPr>
        <w:t xml:space="preserve">  </w:t>
      </w:r>
      <w:r w:rsidRPr="004D2E6F">
        <w:rPr>
          <w:b/>
          <w:i w:val="0"/>
          <w:spacing w:val="-3"/>
          <w:sz w:val="24"/>
          <w:szCs w:val="24"/>
        </w:rPr>
        <w:t xml:space="preserve"> </w:t>
      </w:r>
    </w:p>
    <w:p w:rsidR="00C72AB2" w:rsidRDefault="00C72AB2" w:rsidP="00C72AB2">
      <w:pPr>
        <w:suppressAutoHyphens/>
        <w:rPr>
          <w:i w:val="0"/>
          <w:spacing w:val="-3"/>
          <w:sz w:val="24"/>
        </w:rPr>
      </w:pPr>
    </w:p>
    <w:p w:rsidR="00C72AB2" w:rsidRDefault="00C72AB2" w:rsidP="00C72AB2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Uvid u spis predmeta mogu izvršiti stranke, </w:t>
      </w:r>
      <w:r w:rsidRPr="0010063B">
        <w:rPr>
          <w:i w:val="0"/>
          <w:iCs/>
          <w:sz w:val="24"/>
          <w:szCs w:val="22"/>
        </w:rPr>
        <w:t>osobno ili putem opunomoćenika</w:t>
      </w:r>
      <w:r>
        <w:rPr>
          <w:i w:val="0"/>
          <w:iCs/>
          <w:sz w:val="24"/>
          <w:szCs w:val="22"/>
        </w:rPr>
        <w:t>,</w:t>
      </w:r>
      <w:r w:rsidRPr="0010063B">
        <w:rPr>
          <w:i w:val="0"/>
          <w:iCs/>
          <w:sz w:val="24"/>
          <w:szCs w:val="22"/>
        </w:rPr>
        <w:t xml:space="preserve"> </w:t>
      </w:r>
      <w:r>
        <w:rPr>
          <w:i w:val="0"/>
          <w:spacing w:val="-3"/>
          <w:sz w:val="24"/>
        </w:rPr>
        <w:t>koje dokažu  svojstvo stranke u postupku.</w:t>
      </w:r>
      <w:r w:rsidRPr="00EF643E">
        <w:rPr>
          <w:i w:val="0"/>
          <w:sz w:val="24"/>
        </w:rPr>
        <w:t xml:space="preserve"> </w:t>
      </w:r>
      <w:r>
        <w:rPr>
          <w:i w:val="0"/>
          <w:sz w:val="24"/>
        </w:rPr>
        <w:t>Prilikom uvida u spis pozvane stranke dužne su dokazati da imaju svojstvo stranke</w:t>
      </w:r>
      <w:r w:rsidR="002931B2">
        <w:rPr>
          <w:i w:val="0"/>
          <w:sz w:val="24"/>
        </w:rPr>
        <w:t>, a opunomoćenik mora priložiti</w:t>
      </w:r>
      <w:r>
        <w:rPr>
          <w:i w:val="0"/>
          <w:sz w:val="24"/>
        </w:rPr>
        <w:t xml:space="preserve"> i valjanu punomoć.</w:t>
      </w:r>
    </w:p>
    <w:p w:rsidR="00C72AB2" w:rsidRDefault="00C72AB2" w:rsidP="00C72AB2">
      <w:pPr>
        <w:suppressAutoHyphens/>
      </w:pPr>
    </w:p>
    <w:p w:rsidR="00C72AB2" w:rsidRDefault="00C72AB2" w:rsidP="00C72AB2">
      <w:pPr>
        <w:suppressAutoHyphens/>
        <w:rPr>
          <w:i w:val="0"/>
          <w:sz w:val="24"/>
          <w:szCs w:val="24"/>
        </w:rPr>
      </w:pPr>
      <w:r w:rsidRPr="003330C4">
        <w:rPr>
          <w:i w:val="0"/>
          <w:sz w:val="24"/>
          <w:szCs w:val="24"/>
        </w:rPr>
        <w:t xml:space="preserve">Sukladno članku </w:t>
      </w:r>
      <w:r>
        <w:rPr>
          <w:i w:val="0"/>
          <w:sz w:val="24"/>
          <w:szCs w:val="24"/>
        </w:rPr>
        <w:t xml:space="preserve">119. Zakona o gradnji, </w:t>
      </w:r>
      <w:r w:rsidRPr="003330C4">
        <w:rPr>
          <w:i w:val="0"/>
          <w:sz w:val="24"/>
          <w:szCs w:val="24"/>
        </w:rPr>
        <w:t xml:space="preserve">smatra se da je stranci pružena mogućnost uvida  u </w:t>
      </w:r>
      <w:r>
        <w:rPr>
          <w:i w:val="0"/>
          <w:sz w:val="24"/>
          <w:szCs w:val="24"/>
        </w:rPr>
        <w:t xml:space="preserve">spis </w:t>
      </w:r>
      <w:r w:rsidRPr="003330C4">
        <w:rPr>
          <w:i w:val="0"/>
          <w:sz w:val="24"/>
          <w:szCs w:val="24"/>
        </w:rPr>
        <w:t xml:space="preserve">i ako se ona ne izjasni u propisanom roku. </w:t>
      </w:r>
      <w:r>
        <w:rPr>
          <w:i w:val="0"/>
          <w:sz w:val="24"/>
          <w:szCs w:val="24"/>
        </w:rPr>
        <w:t xml:space="preserve">Građevinska dozvola se može </w:t>
      </w:r>
      <w:r w:rsidRPr="003330C4">
        <w:rPr>
          <w:i w:val="0"/>
          <w:sz w:val="24"/>
          <w:szCs w:val="24"/>
        </w:rPr>
        <w:t xml:space="preserve">izdati i ako se stranka ne izjasni  ili ako se stranka ne odazove pozivu. </w:t>
      </w:r>
      <w:bookmarkEnd w:id="0"/>
    </w:p>
    <w:p w:rsidR="00C72AB2" w:rsidRPr="00C72AB2" w:rsidRDefault="00C72AB2" w:rsidP="00C72AB2">
      <w:pPr>
        <w:suppressAutoHyphens/>
        <w:rPr>
          <w:i w:val="0"/>
          <w:sz w:val="24"/>
          <w:szCs w:val="24"/>
        </w:rPr>
      </w:pPr>
    </w:p>
    <w:p w:rsidR="00C72AB2" w:rsidRDefault="00C72AB2" w:rsidP="00C72AB2">
      <w:pPr>
        <w:rPr>
          <w:i w:val="0"/>
          <w:sz w:val="24"/>
        </w:rPr>
      </w:pPr>
      <w:r>
        <w:rPr>
          <w:i w:val="0"/>
          <w:sz w:val="24"/>
        </w:rPr>
        <w:t>Dostaviti:</w:t>
      </w:r>
    </w:p>
    <w:p w:rsidR="00C72AB2" w:rsidRDefault="00C72AB2" w:rsidP="00C72AB2">
      <w:pPr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 xml:space="preserve">Na građevinsku česticu </w:t>
      </w:r>
    </w:p>
    <w:p w:rsidR="00C72AB2" w:rsidRPr="00D23552" w:rsidRDefault="00C72AB2" w:rsidP="00C72AB2">
      <w:pPr>
        <w:numPr>
          <w:ilvl w:val="0"/>
          <w:numId w:val="1"/>
        </w:numPr>
      </w:pPr>
      <w:r>
        <w:rPr>
          <w:i w:val="0"/>
          <w:sz w:val="24"/>
        </w:rPr>
        <w:t xml:space="preserve">Na oglasnu ploču ovog upravnog odjela – ovdje </w:t>
      </w:r>
    </w:p>
    <w:p w:rsidR="00C72AB2" w:rsidRPr="00D23552" w:rsidRDefault="00C72AB2" w:rsidP="00C72AB2">
      <w:pPr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 m</w:t>
      </w:r>
      <w:r w:rsidRPr="00D23552">
        <w:rPr>
          <w:i w:val="0"/>
          <w:sz w:val="24"/>
          <w:szCs w:val="24"/>
        </w:rPr>
        <w:t>režne stranice upravnog tijela</w:t>
      </w:r>
    </w:p>
    <w:p w:rsidR="00C72AB2" w:rsidRDefault="00C72AB2" w:rsidP="00C72AB2">
      <w:pPr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Pismohrana</w:t>
      </w:r>
    </w:p>
    <w:p w:rsidR="00C72AB2" w:rsidRPr="00F7256A" w:rsidRDefault="00C72AB2" w:rsidP="00C72AB2"/>
    <w:p w:rsidR="00C72AB2" w:rsidRPr="0031026C" w:rsidRDefault="00C72AB2" w:rsidP="00C72AB2">
      <w:pPr>
        <w:suppressAutoHyphens/>
        <w:rPr>
          <w:i w:val="0"/>
          <w:spacing w:val="-3"/>
          <w:sz w:val="24"/>
          <w:szCs w:val="24"/>
          <w:lang w:val="sv-SE"/>
        </w:rPr>
      </w:pPr>
    </w:p>
    <w:p w:rsidR="001328A4" w:rsidRDefault="001328A4"/>
    <w:sectPr w:rsidR="001328A4" w:rsidSect="00BB08F6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2AB2"/>
    <w:rsid w:val="001328A4"/>
    <w:rsid w:val="00137DDE"/>
    <w:rsid w:val="002931B2"/>
    <w:rsid w:val="004400F2"/>
    <w:rsid w:val="0063519F"/>
    <w:rsid w:val="00BB08F6"/>
    <w:rsid w:val="00C72AB2"/>
    <w:rsid w:val="00F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B2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2AB2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B2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3</cp:revision>
  <cp:lastPrinted>2016-07-12T07:12:00Z</cp:lastPrinted>
  <dcterms:created xsi:type="dcterms:W3CDTF">2016-07-12T06:50:00Z</dcterms:created>
  <dcterms:modified xsi:type="dcterms:W3CDTF">2016-07-12T07:34:00Z</dcterms:modified>
</cp:coreProperties>
</file>